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3F1F" w14:textId="77777777" w:rsidR="00E53D12" w:rsidRDefault="00E53D1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53D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Letos poprvé – </w:t>
      </w:r>
      <w:r w:rsid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šipkařský </w:t>
      </w:r>
      <w:r w:rsidRPr="00E53D1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kroužek</w:t>
      </w:r>
      <w:r w:rsid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4633B9" w:rsidRP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4633B9" w:rsidRP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4633B9">
        <w:rPr>
          <w:b/>
          <w:bCs/>
          <w:noProof/>
          <w:color w:val="000000" w:themeColor="text1"/>
          <w:shd w:val="clear" w:color="auto" w:fill="FFFFFF"/>
        </w:rPr>
        <w:drawing>
          <wp:inline distT="0" distB="0" distL="0" distR="0" wp14:anchorId="4E314161" wp14:editId="52A60D0A">
            <wp:extent cx="1301750" cy="1301750"/>
            <wp:effectExtent l="0" t="0" r="0" b="0"/>
            <wp:docPr id="2" name="obrázek 2" descr="C:\Users\kubickova.SANTOSKA\AppData\Local\Microsoft\Windows\INetCache\Content.MSO\2B5A59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bickova.SANTOSKA\AppData\Local\Microsoft\Windows\INetCache\Content.MSO\2B5A598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3B9" w:rsidRP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</w:p>
    <w:p w14:paraId="32925F8E" w14:textId="77777777" w:rsidR="00E53D12" w:rsidRPr="00E53D12" w:rsidRDefault="00E53D1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53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Pojďte si s námi vyzkoušet, jak se hází šipky do terče.</w:t>
      </w:r>
      <w:r w:rsidR="004633B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Pro všechny děti od 3.</w:t>
      </w:r>
      <w:proofErr w:type="gramStart"/>
      <w:r w:rsidR="004633B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třídy  a</w:t>
      </w:r>
      <w:proofErr w:type="gramEnd"/>
      <w:r w:rsidR="004633B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výše.</w:t>
      </w:r>
      <w:r w:rsidRPr="00E53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4689584" w14:textId="77777777" w:rsidR="00E51536" w:rsidRDefault="00E53D12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4633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Šipky</w:t>
      </w:r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 jsou zároveň </w:t>
      </w:r>
      <w:hyperlink r:id="rId6" w:tooltip="Sport" w:history="1">
        <w:r w:rsidRPr="004633B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sport</w:t>
        </w:r>
      </w:hyperlink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 sportovní náčiní, ale i </w:t>
      </w:r>
      <w:hyperlink r:id="rId7" w:tooltip="Zábava" w:history="1">
        <w:r w:rsidRPr="004633B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volnočasová hra</w:t>
        </w:r>
      </w:hyperlink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 při které se házejí šipky na </w:t>
      </w:r>
      <w:hyperlink r:id="rId8" w:tooltip="Terč" w:history="1">
        <w:r w:rsidRPr="004633B9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terč</w:t>
        </w:r>
      </w:hyperlink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. Šipky </w:t>
      </w:r>
      <w:proofErr w:type="gramStart"/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patří</w:t>
      </w:r>
      <w:proofErr w:type="gramEnd"/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do kategorie </w:t>
      </w:r>
      <w:proofErr w:type="spellStart"/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begin"/>
      </w:r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instrText xml:space="preserve"> HYPERLINK "https://cs.wikipedia.org/w/index.php?title=P%C5%99esnostn%C3%AD_sport&amp;action=edit&amp;redlink=1" \o "Přesnostní sport (stránka neexistuje)" </w:instrText>
      </w:r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r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separate"/>
      </w:r>
      <w:r w:rsidRPr="004633B9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přesnostních</w:t>
      </w:r>
      <w:proofErr w:type="spellEnd"/>
      <w:r w:rsidRPr="004633B9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sportů</w:t>
      </w:r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 </w:t>
      </w:r>
    </w:p>
    <w:p w14:paraId="2B3CB502" w14:textId="77777777" w:rsidR="004633B9" w:rsidRPr="004633B9" w:rsidRDefault="004633B9" w:rsidP="004633B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4633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Kroužek začne 9. října a bude každou středu od 16 do 17 hodin. </w:t>
      </w:r>
    </w:p>
    <w:p w14:paraId="52F8CF37" w14:textId="77777777" w:rsidR="004633B9" w:rsidRDefault="004633B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Sraz dětí u velké tělocvičny.</w:t>
      </w:r>
    </w:p>
    <w:p w14:paraId="2E324161" w14:textId="77777777" w:rsidR="004633B9" w:rsidRDefault="004633B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Cena kroužku: - 500,-/pololetí</w:t>
      </w:r>
    </w:p>
    <w:p w14:paraId="5902FC41" w14:textId="77777777" w:rsidR="004633B9" w:rsidRDefault="004633B9" w:rsidP="004633B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</w:pPr>
      <w:r w:rsidRPr="004633B9">
        <w:rPr>
          <w:rFonts w:ascii="Segoe UI" w:eastAsia="Times New Roman" w:hAnsi="Segoe UI" w:cs="Segoe UI"/>
          <w:color w:val="394C52"/>
          <w:sz w:val="24"/>
          <w:szCs w:val="24"/>
          <w:lang w:eastAsia="cs-CZ"/>
        </w:rPr>
        <w:t>Kontakt </w:t>
      </w:r>
      <w:hyperlink r:id="rId9" w:history="1">
        <w:r w:rsidRPr="004633B9">
          <w:rPr>
            <w:rFonts w:ascii="Segoe UI" w:eastAsia="Times New Roman" w:hAnsi="Segoe UI" w:cs="Segoe UI"/>
            <w:b/>
            <w:bCs/>
            <w:color w:val="02796D"/>
            <w:sz w:val="24"/>
            <w:szCs w:val="24"/>
            <w:u w:val="single"/>
            <w:lang w:eastAsia="cs-CZ"/>
          </w:rPr>
          <w:t>kubickova@santoska.cz</w:t>
        </w:r>
      </w:hyperlink>
    </w:p>
    <w:p w14:paraId="62943788" w14:textId="77777777" w:rsidR="004633B9" w:rsidRDefault="004633B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6B234827" w14:textId="77777777" w:rsidR="004633B9" w:rsidRDefault="004633B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4393E1A6" w14:textId="77777777" w:rsidR="004633B9" w:rsidRDefault="004633B9" w:rsidP="004633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PŘIHLÁŠKA NA ŠIPKAŘSKÝ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KROUŽEK :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B448349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Odevzdejte třídní učitelce.</w:t>
      </w:r>
    </w:p>
    <w:p w14:paraId="2E6D432A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JMÉNO A PŘÍJMENÍ ……………………TŘÍDA ………………</w:t>
      </w:r>
    </w:p>
    <w:p w14:paraId="30B66C37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TEL: 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 EMAIL: 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6162382B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Po skončení kroužku bude moje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dítě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1011C0AF" w14:textId="77777777" w:rsidR="004633B9" w:rsidRDefault="004633B9" w:rsidP="004633B9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odcházet samo domů</w:t>
      </w:r>
    </w:p>
    <w:p w14:paraId="1419C51B" w14:textId="77777777" w:rsidR="004633B9" w:rsidRDefault="004633B9" w:rsidP="004633B9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půjde do družiny </w:t>
      </w:r>
    </w:p>
    <w:p w14:paraId="3BAB53E2" w14:textId="77777777" w:rsidR="004633B9" w:rsidRDefault="004633B9" w:rsidP="004633B9">
      <w:pPr>
        <w:numPr>
          <w:ilvl w:val="0"/>
          <w:numId w:val="1"/>
        </w:num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vyzvednu si jej osobně ve škole </w:t>
      </w:r>
    </w:p>
    <w:p w14:paraId="36BDCBFC" w14:textId="77777777" w:rsidR="004633B9" w:rsidRDefault="004633B9" w:rsidP="00463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RODIČŮ: …………………………………………………………………………………...</w:t>
      </w:r>
    </w:p>
    <w:p w14:paraId="2A4755F2" w14:textId="77777777" w:rsidR="004633B9" w:rsidRDefault="004633B9" w:rsidP="004633B9">
      <w:pPr>
        <w:pBdr>
          <w:bottom w:val="single" w:sz="6" w:space="1" w:color="auto"/>
        </w:pBdr>
        <w:rPr>
          <w:rFonts w:ascii="Calibri" w:hAnsi="Calibri"/>
        </w:rPr>
      </w:pPr>
    </w:p>
    <w:p w14:paraId="0DB8DEC3" w14:textId="77777777" w:rsidR="004633B9" w:rsidRPr="004633B9" w:rsidRDefault="004633B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08469B03" w14:textId="77777777" w:rsidR="004633B9" w:rsidRDefault="004633B9"/>
    <w:p w14:paraId="17B57019" w14:textId="77777777" w:rsidR="004633B9" w:rsidRDefault="004633B9"/>
    <w:p w14:paraId="269A36CA" w14:textId="77777777" w:rsidR="004633B9" w:rsidRDefault="004633B9"/>
    <w:p w14:paraId="59B6A052" w14:textId="77777777" w:rsidR="004633B9" w:rsidRDefault="004633B9"/>
    <w:sectPr w:rsidR="0046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78FB"/>
    <w:multiLevelType w:val="hybridMultilevel"/>
    <w:tmpl w:val="9768E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4B2"/>
    <w:multiLevelType w:val="hybridMultilevel"/>
    <w:tmpl w:val="D63C7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4C34"/>
    <w:multiLevelType w:val="hybridMultilevel"/>
    <w:tmpl w:val="5648A402"/>
    <w:lvl w:ilvl="0" w:tplc="2E306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58038">
    <w:abstractNumId w:val="0"/>
  </w:num>
  <w:num w:numId="2" w16cid:durableId="1801000590">
    <w:abstractNumId w:val="2"/>
  </w:num>
  <w:num w:numId="3" w16cid:durableId="734473831">
    <w:abstractNumId w:val="0"/>
  </w:num>
  <w:num w:numId="4" w16cid:durableId="139835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12"/>
    <w:rsid w:val="00361D91"/>
    <w:rsid w:val="004633B9"/>
    <w:rsid w:val="00663191"/>
    <w:rsid w:val="00C62D94"/>
    <w:rsid w:val="00E51536"/>
    <w:rsid w:val="00E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0F11"/>
  <w15:chartTrackingRefBased/>
  <w15:docId w15:val="{D242EA77-EF17-49DC-944E-B2B6C051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D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er%C4%8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Z%C3%A1b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po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bickova@santo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Kubíčková</dc:creator>
  <cp:keywords/>
  <dc:description/>
  <cp:lastModifiedBy>Veronika Fenclová</cp:lastModifiedBy>
  <cp:revision>3</cp:revision>
  <dcterms:created xsi:type="dcterms:W3CDTF">2024-09-03T19:32:00Z</dcterms:created>
  <dcterms:modified xsi:type="dcterms:W3CDTF">2024-09-04T09:45:00Z</dcterms:modified>
</cp:coreProperties>
</file>